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宝贝河社区党支部联合鑫鼎物业党支部开展“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党建联动聚合力 洁净医院暖民心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 w14:paraId="7780F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主题党日活动</w:t>
      </w:r>
    </w:p>
    <w:bookmarkEnd w:id="0"/>
    <w:p w14:paraId="4A19D2CC"/>
    <w:p w14:paraId="61739636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为充分发挥基层党组织战斗堡垒作用和党员先锋模范作用，深化党建共建融合，营造干净整洁、安全舒适的就医环境，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4月22日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社区党支部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物业党支部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组织党员志愿者，走进辖区医院开展卫生清理主题党日活动，以实际行动践行初心使命，为群众健康保驾护航。</w:t>
      </w:r>
    </w:p>
    <w:p w14:paraId="002839E4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活动中，党员志愿者们身着志愿服装，手持扫帚、抹布、垃圾桶、消毒喷壶等清洁工具，迅速投入到卫生清理工作中。对医院门诊大厅、候诊区、走廊、楼梯间、户外广场及卫生死角等区域进行全面清扫。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经过数小时的辛勤劳动，医院整体环境焕然一新，地面干净整洁、物品摆放有序、空气清新宜人，有效改善了就医公共环境，得到了医院工作人员和就诊患者的一致好评。</w:t>
      </w:r>
    </w:p>
    <w:p w14:paraId="74EFD076">
      <w:pPr>
        <w:ind w:firstLine="960" w:firstLineChars="3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此次联合主题党日活动，是物业党支部与社区党支部深化党建共建、践行“我为群众办实事”的生动实践。下一步，双方党支部将以此次活动为纽带，持续深化党建共建合作，常态化开展各类便民服务、志愿服务活动，切实把党建优势转化为服务群众、治理基层的实际成效，用心用情解决群众急难愁盼问题，共同打造整洁、有序、温馨的社区及公共服务环境。</w:t>
      </w:r>
    </w:p>
    <w:p w14:paraId="1299460C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7960" cy="3245485"/>
            <wp:effectExtent l="0" t="0" r="8890" b="12065"/>
            <wp:docPr id="2" name="图片 2" descr="d9538a4d83851561c74e3941d0659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538a4d83851561c74e3941d06597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7960" cy="3750310"/>
            <wp:effectExtent l="0" t="0" r="8890" b="2540"/>
            <wp:docPr id="3" name="图片 3" descr="f2ccc17779d4a5956906691b4e2e3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ccc17779d4a5956906691b4e2e3a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2026-04-24T02:01:41Z</dcterms:created>
  <dc:creator>Administrator</dc:creator>
  <cp:lastModifiedBy>WPS_1637389160</cp:lastModifiedBy>
  <cp:lastPrinted>2026-04-24T02:09:47Z</cp:lastPrinted>
  <dcterms:modified xsi:type="dcterms:W3CDTF">2026-04-24T02:10:03Z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eyJoZGlkIjoiNTcyNzM4MDFlYTUwMjU4ODlmNjdjNWQ3MjM4N2NlOWEiLCJ1c2VySWQiOiIxMjk3NTYwMjIwIn0=</vt:lpwstr>
  </property>
  <property fmtid="{D5CDD505-2E9C-101B-9397-08002B2CF9AE}" pid="4" name="ICV">
    <vt:lpwstr>D7263E6479C148AF8679235D87461292_12</vt:lpwstr>
  </property>
</Properties>
</file>