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927B8"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 w:bidi="ar"/>
        </w:rPr>
        <w:t>御珑湾社区党支部开展“感党恩、听党话、跟党走”开展医保政策宣传服务主题党日活动</w:t>
      </w:r>
    </w:p>
    <w:p w14:paraId="064B453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24B503A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为推动 “感党恩、听党话、跟党走” 群众教育实践活动走深走实，切实将党的惠民政策精准传递到群众身边，2025年10月21日，御珑湾社区党支部以提升医保政策知晓率、覆盖率为目标，组织在党员开展医保政策宣传服务活动，把贴心医保服务送到居民家门口，让群众在政策红利中深切感受党的关怀与温暖。</w:t>
      </w:r>
    </w:p>
    <w:p w14:paraId="127FE56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社区医保员与直管党员、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在职党员组成宣传小分队，主动走出办公场所，深入辖区广场、公园、居民家中，通过发放《通辽市2025年度医保相关报销政策解读》卡，用 “家常话” 解读政策。面对往来居民，尤其是老年群体，宣传员耐心讲解参保的重要性，细致解答住院报销流程、慢性病鉴定条件等热点问题，让晦涩政策变得通俗易懂。</w:t>
      </w:r>
    </w:p>
    <w:p w14:paraId="5C50ECE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此次医保宣传系列活动，既提升了社区工作者为民服务能力，更拉近了政策与群众的距离，有效避免 “断保”“误保” 问题，营造了 “人人参与医保、人人享受医保” 的良好氛围。</w:t>
      </w:r>
    </w:p>
    <w:p w14:paraId="6D4A0B8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下一步，御珑湾社区党支部将持续以 “感党恩、听党话、跟党走” 群众教育实践活动为指引，创新宣传方式、拓展服务渠道，推动医保政策宣传常态化，让党的惠民政策照亮每一位居民，不断提升群众在医疗保障领域的获得感、幸福感与安全感。</w:t>
      </w:r>
    </w:p>
    <w:p w14:paraId="5F33881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7DBB32A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1DA00A6C">
      <w:pPr>
        <w:keepNext w:val="0"/>
        <w:keepLines w:val="0"/>
        <w:widowControl/>
        <w:suppressLineNumbers w:val="0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御珑湾社区</w:t>
      </w:r>
    </w:p>
    <w:p w14:paraId="283AF565">
      <w:pPr>
        <w:keepNext w:val="0"/>
        <w:keepLines w:val="0"/>
        <w:widowControl/>
        <w:suppressLineNumbers w:val="0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2025年10月22日</w:t>
      </w:r>
    </w:p>
    <w:p w14:paraId="56ED723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301EAC5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417a897e00ed0fa8da5254a301da2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17a897e00ed0fa8da5254a301da2f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0180" cy="3937635"/>
            <wp:effectExtent l="0" t="0" r="7620" b="5715"/>
            <wp:docPr id="2" name="图片 2" descr="37bbd603946849d5445cd5de830ff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7bbd603946849d5445cd5de830ff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393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53d16a2d9f881fd492f78f51d70b8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3d16a2d9f881fd492f78f51d70b8f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47854"/>
    <w:rsid w:val="4520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511</Words>
  <Characters>524</Characters>
  <Lines>0</Lines>
  <Paragraphs>0</Paragraphs>
  <TotalTime>57</TotalTime>
  <ScaleCrop>false</ScaleCrop>
  <LinksUpToDate>false</LinksUpToDate>
  <CharactersWithSpaces>534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2025-10-22T01:56:00Z</dcterms:created>
  <dc:creator>Lenovo</dc:creator>
  <cp:lastModifiedBy>wwsk</cp:lastModifiedBy>
  <dcterms:modified xsi:type="dcterms:W3CDTF">2025-11-04T03:19:37Z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eyJoZGlkIjoiZjJlNDRkOTA2ODU3ZmIzZDgyZWUxZDBkM2Y3YjZmMTgiLCJ1c2VySWQiOiI3Mzg0MDgyNzcifQ==</vt:lpwstr>
  </property>
  <property fmtid="{D5CDD505-2E9C-101B-9397-08002B2CF9AE}" pid="4" name="ICV">
    <vt:lpwstr>14554605D2454862809D3917C56ED4AE_13</vt:lpwstr>
  </property>
</Properties>
</file>