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41B8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以实战演练绷紧安全弦--开发区开展</w:t>
      </w:r>
    </w:p>
    <w:p w14:paraId="3F3BEE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2025年综合应急演练</w:t>
      </w:r>
    </w:p>
    <w:p w14:paraId="441845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596AA1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11月4日，开发区安委办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在辽河中学开展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了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“人人讲安全、个个会应急”——通辽经济技术开发区2025年综合应急演练，开发区应急管理局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教育局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、消防救援大队、公安分局、卫健委、生态环境分局等相关部门参加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演练。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开发区党工委委员、市园区公共事业服务中心副主任高鹏出席活动，市应急管理局党委委员、副局长梁宏利现场观摩指导并点评，</w:t>
      </w:r>
      <w:r>
        <w:rPr>
          <w:rFonts w:hint="eastAsia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  <w:t>开发区各镇街、各重点部门负责人、具体工作人员全程观摩。</w:t>
      </w:r>
    </w:p>
    <w:p w14:paraId="0CAC9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92075</wp:posOffset>
            </wp:positionV>
            <wp:extent cx="4728845" cy="2129790"/>
            <wp:effectExtent l="0" t="0" r="14605" b="3810"/>
            <wp:wrapSquare wrapText="bothSides"/>
            <wp:docPr id="1" name="图片 1" descr="5dc6237d760f3a2e13cb39b5f23c8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c6237d760f3a2e13cb39b5f23c8d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391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6EC874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05755C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039648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027D85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68935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125730</wp:posOffset>
            </wp:positionV>
            <wp:extent cx="4763770" cy="2536825"/>
            <wp:effectExtent l="0" t="0" r="17780" b="15875"/>
            <wp:wrapSquare wrapText="bothSides"/>
            <wp:docPr id="3" name="图片 3" descr="526c914bce7fe89ee5f84ecdb5c1d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26c914bce7fe89ee5f84ecdb5c1d8e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BEC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7D1612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bookmarkStart w:id="0" w:name="_GoBack"/>
      <w:bookmarkEnd w:id="0"/>
    </w:p>
    <w:p w14:paraId="0CEBC6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302895</wp:posOffset>
            </wp:positionV>
            <wp:extent cx="5167630" cy="2649855"/>
            <wp:effectExtent l="0" t="0" r="13970" b="17145"/>
            <wp:wrapSquare wrapText="bothSides"/>
            <wp:docPr id="4" name="图片 4" descr="2d53a798342dc426fdf58d9e63991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d53a798342dc426fdf58d9e63991e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DC7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本次演练共四个演练科目，分别模拟了校园高处坠落事故、校园学生群体食物中毒事故、校园火灾事故、冬季道路交通事故场景，针对应急预案开展全流程演练，演练环节包含预警响应、险情速报、应急处置、医疗救护等应急处置全过程。在整个演练过程中，各部门紧张有序、协同联动、配合默契，各环节紧密衔接、反应迅速。演练充分检验了开发区在面对突发事件险情时的协调联动能力，进一步提升了开发区应急救援和应急处置水平。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614670" cy="1793875"/>
            <wp:effectExtent l="0" t="0" r="5080" b="15875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B12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演练结束后，市应急管理局党委委员、副局长梁宏利就演练进行点评，对开发区综合应急演练给予高度评价，指出演练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全过程组织严密、响应迅速、处置规范，基本达到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  <w:t>了“检验预案、磨合机制、锻炼队伍”的预期目标</w:t>
      </w:r>
      <w:r>
        <w:rPr>
          <w:rFonts w:hint="eastAsia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  <w:t>，强调要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  <w:t>切实把演练成果转化为守护生命的实际能力，为开发区高质量发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展提供坚实的安全保障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。</w:t>
      </w:r>
    </w:p>
    <w:p w14:paraId="36E41E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153670</wp:posOffset>
            </wp:positionV>
            <wp:extent cx="5607050" cy="3738245"/>
            <wp:effectExtent l="0" t="0" r="12700" b="14605"/>
            <wp:wrapSquare wrapText="bothSides"/>
            <wp:docPr id="5" name="图片 5" descr="f4452a4a315dd67d3a16f7c1203344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452a4a315dd67d3a16f7c1203344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下一步，开发区将总结演练中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的经验教育，持续推进完善应急体系建设中的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短板不足，进一步夯实应急准备基础，全面提升队员综合应急素养，为守护开发区人民生命财产安全、保障区域经济社会平稳发展筑牢坚实屏障。</w:t>
      </w: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1C93D7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6360A9">
                          <w:pPr>
                            <w:pStyle w:val="2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J0wny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D6360A9">
                    <w:pPr>
                      <w:pStyle w:val="2"/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982501"/>
    <w:rsid w:val="004671C3"/>
    <w:rsid w:val="13371015"/>
    <w:rsid w:val="1DAA6C81"/>
    <w:rsid w:val="3C833431"/>
    <w:rsid w:val="3E1F3CF7"/>
    <w:rsid w:val="44A24A64"/>
    <w:rsid w:val="47C07854"/>
    <w:rsid w:val="4FBF6DE2"/>
    <w:rsid w:val="574846C1"/>
    <w:rsid w:val="6A982501"/>
    <w:rsid w:val="7A89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23ec1648-6a43-4915-96e3-e2b2e090e83d</errorID>
      <errorWord>经验教育</errorWord>
      <group>L1_Knowledge</group>
      <groupName>知识性问题</groupName>
      <ability>L2_Idiom</ability>
      <abilityName>成语和诗歌</abilityName>
      <candidateList>
        <item>经验教训</item>
      </candidateList>
      <explain>从多次实践中得到的知识或技能和从错误或挫折中得到的经验。</explain>
      <paraID>36E41E66</paraID>
      <start>15</start>
      <end>19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ab4b61-db50-4d89-9644-22162cdd166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633</Words>
  <Characters>643</Characters>
  <Lines>0</Lines>
  <Paragraphs>0</Paragraphs>
  <TotalTime>2981</TotalTime>
  <ScaleCrop>false</ScaleCrop>
  <LinksUpToDate>false</LinksUpToDate>
  <CharactersWithSpaces>643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2025-11-04T03:28:00Z</dcterms:created>
  <dc:creator>方雁瑜</dc:creator>
  <cp:lastModifiedBy>方雁瑜</cp:lastModifiedBy>
  <cp:lastPrinted>2025-12-10T02:16:11Z</cp:lastPrinted>
  <dcterms:modified xsi:type="dcterms:W3CDTF">2025-12-10T02:17:12Z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7E876C3502444AC6AB364A3367166CB0_13</vt:lpwstr>
  </property>
  <property fmtid="{D5CDD505-2E9C-101B-9397-08002B2CF9AE}" pid="4" name="KSOTemplateDocerSaveRecord">
    <vt:lpwstr>eyJoZGlkIjoiMDZhMmQzNGRiMmQzYTE0NDYwZGY0ZWQxZTM5YTVjOWMiLCJ1c2VySWQiOiIzMTc2MjY3MjIifQ==</vt:lpwstr>
  </property>
</Properties>
</file>