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jc w:val="both"/>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13</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081EAC2B">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Style w:val="9"/>
          <w:rFonts w:hint="eastAsia"/>
          <w:lang w:val="en-US" w:eastAsia="zh-CN"/>
        </w:rPr>
      </w:pPr>
      <w:r>
        <w:rPr>
          <w:rStyle w:val="9"/>
          <w:rFonts w:hint="eastAsia"/>
          <w:lang w:val="en-US" w:eastAsia="zh-CN"/>
        </w:rPr>
        <w:t>泰丰社区党总支组织党员干部集中学习中央八项规定精神</w:t>
      </w:r>
    </w:p>
    <w:p w14:paraId="1F84D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为进一步传达</w:t>
      </w:r>
      <w:r>
        <w:rPr>
          <w:rFonts w:hint="eastAsia" w:ascii="Times New Roman" w:hAnsi="Times New Roman" w:eastAsia="方正仿宋简体" w:cs="Times New Roman"/>
          <w:sz w:val="32"/>
          <w:szCs w:val="32"/>
          <w:highlight w:val="none"/>
          <w:lang w:val="en-US" w:eastAsia="zh-CN"/>
        </w:rPr>
        <w:t>和贯彻</w:t>
      </w:r>
      <w:r>
        <w:rPr>
          <w:rFonts w:hint="default" w:ascii="Times New Roman" w:hAnsi="Times New Roman" w:eastAsia="方正仿宋简体" w:cs="Times New Roman"/>
          <w:sz w:val="32"/>
          <w:szCs w:val="32"/>
          <w:highlight w:val="none"/>
          <w:lang w:val="en-US" w:eastAsia="zh-CN"/>
        </w:rPr>
        <w:t>学习</w:t>
      </w:r>
      <w:r>
        <w:rPr>
          <w:rFonts w:hint="eastAsia" w:ascii="Times New Roman" w:hAnsi="Times New Roman" w:eastAsia="方正仿宋简体" w:cs="Times New Roman"/>
          <w:sz w:val="32"/>
          <w:szCs w:val="32"/>
          <w:highlight w:val="none"/>
          <w:lang w:val="en-US" w:eastAsia="zh-CN"/>
        </w:rPr>
        <w:t>中央八项规定精神</w:t>
      </w:r>
      <w:r>
        <w:rPr>
          <w:rFonts w:hint="default" w:ascii="Times New Roman" w:hAnsi="Times New Roman" w:eastAsia="方正仿宋简体" w:cs="Times New Roman"/>
          <w:sz w:val="32"/>
          <w:szCs w:val="32"/>
          <w:highlight w:val="none"/>
          <w:lang w:val="en-US" w:eastAsia="zh-CN"/>
        </w:rPr>
        <w:t>，2025</w:t>
      </w:r>
      <w:r>
        <w:rPr>
          <w:rFonts w:hint="eastAsia" w:ascii="Times New Roman" w:hAnsi="Times New Roman" w:eastAsia="方正仿宋简体" w:cs="Times New Roman"/>
          <w:sz w:val="32"/>
          <w:szCs w:val="32"/>
          <w:highlight w:val="none"/>
          <w:lang w:val="en-US" w:eastAsia="zh-CN"/>
        </w:rPr>
        <w:t>年6月13日，泰丰社区党总支组织开展集中学习相关通知，</w:t>
      </w:r>
      <w:r>
        <w:rPr>
          <w:rFonts w:hint="default" w:ascii="Times New Roman" w:hAnsi="Times New Roman" w:eastAsia="方正仿宋简体" w:cs="Times New Roman"/>
          <w:sz w:val="32"/>
          <w:szCs w:val="32"/>
          <w:highlight w:val="none"/>
          <w:lang w:val="en-US" w:eastAsia="zh-CN"/>
        </w:rPr>
        <w:t>引导广大党员干部切实</w:t>
      </w:r>
      <w:r>
        <w:rPr>
          <w:rFonts w:hint="eastAsia" w:ascii="Times New Roman" w:hAnsi="Times New Roman" w:eastAsia="方正仿宋简体" w:cs="Times New Roman"/>
          <w:sz w:val="32"/>
          <w:szCs w:val="32"/>
          <w:highlight w:val="none"/>
          <w:lang w:val="en-US" w:eastAsia="zh-CN"/>
        </w:rPr>
        <w:t>学习领会中央八项规定精神。</w:t>
      </w:r>
    </w:p>
    <w:p w14:paraId="02294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会上党总支书记韩秀萍同志带领大家学习了集中整治违规吃喝问题的相关内容。强调要‌提高政治站位，深化思想认识。切实把思想和行动统一到党中央决策部署上来，锲而不舍落实中央八项规定及其实施细则精神，以实际行动坚定拥护“两个确立”、坚决做到“两个维护”。同时开展案例剖析，强化警示教育。深刻汲取近期通报的典型案例教训，</w:t>
      </w:r>
      <w:bookmarkStart w:id="0" w:name="_GoBack"/>
      <w:bookmarkEnd w:id="0"/>
      <w:r>
        <w:rPr>
          <w:rFonts w:hint="eastAsia" w:ascii="Times New Roman" w:hAnsi="Times New Roman" w:eastAsia="方正仿宋简体" w:cs="Times New Roman"/>
          <w:sz w:val="32"/>
          <w:szCs w:val="32"/>
          <w:highlight w:val="none"/>
          <w:lang w:val="en-US" w:eastAsia="zh-CN"/>
        </w:rPr>
        <w:t>引以为戒，将中央八项规定精神作为日常工作的行为准则，坚决杜绝此类问题发生，把八项规定精神转化为为民办实事的实际行动，营造风清气正的政治生态和良好的社会环境。会后，又针对党风廉政相关内容进行集中学习。引导党员干部坚定不移推动党风廉政建设和反腐斗争向纵深发展。</w:t>
      </w:r>
    </w:p>
    <w:p w14:paraId="369E7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此次学习活动引导党员深化思想认识，保持高度警醒，坚决遏制违规吃喝歪风、纠治违规吃喝顽疾，进一步提升党员的理论素养和党性修养。</w:t>
      </w:r>
    </w:p>
    <w:p w14:paraId="1A7887D8">
      <w:pPr>
        <w:jc w:val="left"/>
        <w:rPr>
          <w:rFonts w:hint="eastAsia" w:ascii="仿宋" w:hAnsi="仿宋" w:eastAsia="仿宋" w:cs="仿宋"/>
          <w:sz w:val="32"/>
          <w:szCs w:val="32"/>
          <w:lang w:val="en-US" w:eastAsia="zh-CN"/>
        </w:rPr>
      </w:pPr>
    </w:p>
    <w:p w14:paraId="63295D1D">
      <w:pPr>
        <w:jc w:val="left"/>
      </w:pPr>
      <w:r>
        <w:rPr>
          <w:rFonts w:hint="eastAsia" w:ascii="仿宋" w:hAnsi="仿宋" w:eastAsia="仿宋" w:cs="仿宋"/>
          <w:sz w:val="32"/>
          <w:szCs w:val="32"/>
          <w:lang w:val="en-US" w:eastAsia="zh-CN"/>
        </w:rPr>
        <w:t>图片信息：</w:t>
      </w:r>
      <w:r>
        <w:drawing>
          <wp:inline distT="0" distB="0" distL="114300" distR="114300">
            <wp:extent cx="5267960" cy="3950335"/>
            <wp:effectExtent l="0" t="0" r="8890" b="12065"/>
            <wp:docPr id="1" name="图片 1" descr="fc155531eecf23c1a0352214473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155531eecf23c1a03522144731256"/>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70360445">
      <w:pPr>
        <w:jc w:val="left"/>
      </w:pPr>
    </w:p>
    <w:p w14:paraId="4F5632B2">
      <w:pPr>
        <w:jc w:val="left"/>
      </w:pPr>
    </w:p>
    <w:p w14:paraId="051752ED">
      <w:pPr>
        <w:jc w:val="left"/>
      </w:pPr>
    </w:p>
    <w:p w14:paraId="40673D93">
      <w:pPr>
        <w:jc w:val="left"/>
      </w:pPr>
    </w:p>
    <w:p w14:paraId="53804F31">
      <w:pPr>
        <w:jc w:val="left"/>
      </w:pPr>
    </w:p>
    <w:p w14:paraId="271A1261">
      <w:pPr>
        <w:jc w:val="left"/>
      </w:pPr>
    </w:p>
    <w:p w14:paraId="38BD732B">
      <w:pPr>
        <w:jc w:val="left"/>
      </w:pPr>
    </w:p>
    <w:p w14:paraId="7DE59A2E">
      <w:pPr>
        <w:jc w:val="left"/>
      </w:pPr>
    </w:p>
    <w:p w14:paraId="0F14CAA9">
      <w:pPr>
        <w:jc w:val="left"/>
      </w:pPr>
    </w:p>
    <w:p w14:paraId="55D8C0D0">
      <w:pPr>
        <w:jc w:val="left"/>
      </w:pPr>
    </w:p>
    <w:p w14:paraId="0D528562">
      <w:pPr>
        <w:jc w:val="left"/>
      </w:pPr>
    </w:p>
    <w:p w14:paraId="798C0F48">
      <w:pPr>
        <w:jc w:val="left"/>
      </w:pPr>
    </w:p>
    <w:p w14:paraId="794BA98F">
      <w:pPr>
        <w:jc w:val="left"/>
      </w:pPr>
    </w:p>
    <w:p w14:paraId="5688836C">
      <w:pPr>
        <w:jc w:val="left"/>
      </w:pPr>
    </w:p>
    <w:p w14:paraId="6715F7F4">
      <w:pPr>
        <w:jc w:val="left"/>
      </w:pPr>
    </w:p>
    <w:p w14:paraId="5405E203">
      <w:pPr>
        <w:jc w:val="left"/>
      </w:pPr>
    </w:p>
    <w:p w14:paraId="7D8D4D7A">
      <w:pPr>
        <w:jc w:val="left"/>
      </w:pPr>
    </w:p>
    <w:p w14:paraId="002065A0">
      <w:pPr>
        <w:jc w:val="left"/>
      </w:pPr>
    </w:p>
    <w:p w14:paraId="40E485DF">
      <w:pPr>
        <w:jc w:val="left"/>
      </w:pPr>
    </w:p>
    <w:p w14:paraId="63444936">
      <w:pPr>
        <w:jc w:val="left"/>
      </w:pPr>
    </w:p>
    <w:p w14:paraId="73933C9A">
      <w:pPr>
        <w:jc w:val="left"/>
      </w:pPr>
    </w:p>
    <w:p w14:paraId="7767051E">
      <w:pPr>
        <w:jc w:val="left"/>
      </w:pPr>
    </w:p>
    <w:p w14:paraId="4E229F32">
      <w:pPr>
        <w:rPr>
          <w:rFonts w:hint="eastAsia" w:eastAsiaTheme="minorEastAsia"/>
          <w:lang w:eastAsia="zh-CN"/>
        </w:rPr>
      </w:pPr>
    </w:p>
    <w:tbl>
      <w:tblPr>
        <w:tblStyle w:val="7"/>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C7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5AEC983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default"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13</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泰丰社区党总支组织党员干部集中学习中央八项规定精神</w:t>
            </w:r>
          </w:p>
          <w:p w14:paraId="4F2B28F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6A3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4AB19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9D200D8">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D79B0F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47D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2BB21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05AD7EA">
            <w:pPr>
              <w:spacing w:line="220" w:lineRule="atLeast"/>
              <w:rPr>
                <w:rFonts w:hint="eastAsia" w:ascii="仿宋" w:hAnsi="仿宋" w:eastAsia="仿宋" w:cs="仿宋"/>
                <w:sz w:val="32"/>
                <w:szCs w:val="32"/>
                <w:vertAlign w:val="baseline"/>
                <w:lang w:eastAsia="zh-CN"/>
              </w:rPr>
            </w:pPr>
          </w:p>
        </w:tc>
        <w:tc>
          <w:tcPr>
            <w:tcW w:w="3021" w:type="dxa"/>
          </w:tcPr>
          <w:p w14:paraId="33B72699">
            <w:pPr>
              <w:spacing w:line="220" w:lineRule="atLeast"/>
              <w:rPr>
                <w:rFonts w:hint="eastAsia" w:ascii="仿宋" w:hAnsi="仿宋" w:eastAsia="仿宋" w:cs="仿宋"/>
                <w:sz w:val="32"/>
                <w:szCs w:val="32"/>
                <w:vertAlign w:val="baseline"/>
                <w:lang w:eastAsia="zh-CN"/>
              </w:rPr>
            </w:pPr>
          </w:p>
        </w:tc>
      </w:tr>
      <w:tr w14:paraId="557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F5AD9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1166AAF4">
            <w:pPr>
              <w:spacing w:line="220" w:lineRule="atLeast"/>
              <w:rPr>
                <w:rFonts w:hint="eastAsia" w:ascii="仿宋" w:hAnsi="仿宋" w:eastAsia="仿宋" w:cs="仿宋"/>
                <w:sz w:val="32"/>
                <w:szCs w:val="32"/>
                <w:vertAlign w:val="baseline"/>
                <w:lang w:eastAsia="zh-CN"/>
              </w:rPr>
            </w:pPr>
          </w:p>
        </w:tc>
        <w:tc>
          <w:tcPr>
            <w:tcW w:w="3021" w:type="dxa"/>
          </w:tcPr>
          <w:p w14:paraId="1F1C30A7">
            <w:pPr>
              <w:spacing w:line="220" w:lineRule="atLeast"/>
              <w:rPr>
                <w:rFonts w:hint="eastAsia" w:ascii="仿宋" w:hAnsi="仿宋" w:eastAsia="仿宋" w:cs="仿宋"/>
                <w:sz w:val="32"/>
                <w:szCs w:val="32"/>
                <w:vertAlign w:val="baseline"/>
                <w:lang w:eastAsia="zh-CN"/>
              </w:rPr>
            </w:pPr>
          </w:p>
        </w:tc>
      </w:tr>
      <w:tr w14:paraId="161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EE227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21282EB">
            <w:pPr>
              <w:spacing w:line="220" w:lineRule="atLeast"/>
              <w:rPr>
                <w:rFonts w:hint="eastAsia" w:ascii="仿宋" w:hAnsi="仿宋" w:eastAsia="仿宋" w:cs="仿宋"/>
                <w:sz w:val="32"/>
                <w:szCs w:val="32"/>
                <w:vertAlign w:val="baseline"/>
                <w:lang w:eastAsia="zh-CN"/>
              </w:rPr>
            </w:pPr>
          </w:p>
        </w:tc>
        <w:tc>
          <w:tcPr>
            <w:tcW w:w="3021" w:type="dxa"/>
          </w:tcPr>
          <w:p w14:paraId="3A916391">
            <w:pPr>
              <w:spacing w:line="220" w:lineRule="atLeast"/>
              <w:rPr>
                <w:rFonts w:hint="eastAsia" w:ascii="仿宋" w:hAnsi="仿宋" w:eastAsia="仿宋" w:cs="仿宋"/>
                <w:sz w:val="32"/>
                <w:szCs w:val="32"/>
                <w:vertAlign w:val="baseline"/>
                <w:lang w:eastAsia="zh-CN"/>
              </w:rPr>
            </w:pPr>
          </w:p>
        </w:tc>
      </w:tr>
      <w:tr w14:paraId="435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338D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46617BAE">
            <w:pPr>
              <w:spacing w:line="220" w:lineRule="atLeast"/>
              <w:rPr>
                <w:rFonts w:hint="eastAsia" w:ascii="仿宋" w:hAnsi="仿宋" w:eastAsia="仿宋" w:cs="仿宋"/>
                <w:sz w:val="32"/>
                <w:szCs w:val="32"/>
                <w:vertAlign w:val="baseline"/>
                <w:lang w:eastAsia="zh-CN"/>
              </w:rPr>
            </w:pPr>
          </w:p>
        </w:tc>
        <w:tc>
          <w:tcPr>
            <w:tcW w:w="3021" w:type="dxa"/>
          </w:tcPr>
          <w:p w14:paraId="78832985">
            <w:pPr>
              <w:spacing w:line="220" w:lineRule="atLeast"/>
              <w:rPr>
                <w:rFonts w:hint="eastAsia" w:ascii="仿宋" w:hAnsi="仿宋" w:eastAsia="仿宋" w:cs="仿宋"/>
                <w:sz w:val="32"/>
                <w:szCs w:val="32"/>
                <w:vertAlign w:val="baseline"/>
                <w:lang w:eastAsia="zh-CN"/>
              </w:rPr>
            </w:pPr>
          </w:p>
        </w:tc>
      </w:tr>
      <w:tr w14:paraId="128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8AC16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7E8C91F">
            <w:pPr>
              <w:spacing w:line="220" w:lineRule="atLeast"/>
              <w:rPr>
                <w:rFonts w:hint="eastAsia" w:ascii="仿宋" w:hAnsi="仿宋" w:eastAsia="仿宋" w:cs="仿宋"/>
                <w:sz w:val="32"/>
                <w:szCs w:val="32"/>
                <w:vertAlign w:val="baseline"/>
                <w:lang w:eastAsia="zh-CN"/>
              </w:rPr>
            </w:pPr>
          </w:p>
        </w:tc>
        <w:tc>
          <w:tcPr>
            <w:tcW w:w="3021" w:type="dxa"/>
          </w:tcPr>
          <w:p w14:paraId="28D482A7">
            <w:pPr>
              <w:spacing w:line="220" w:lineRule="atLeast"/>
              <w:rPr>
                <w:rFonts w:hint="eastAsia" w:ascii="仿宋" w:hAnsi="仿宋" w:eastAsia="仿宋" w:cs="仿宋"/>
                <w:sz w:val="32"/>
                <w:szCs w:val="32"/>
                <w:vertAlign w:val="baseline"/>
                <w:lang w:eastAsia="zh-CN"/>
              </w:rPr>
            </w:pPr>
          </w:p>
        </w:tc>
      </w:tr>
      <w:tr w14:paraId="007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87143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5F4DDA99">
            <w:pPr>
              <w:spacing w:line="220" w:lineRule="atLeast"/>
              <w:rPr>
                <w:rFonts w:hint="eastAsia" w:ascii="仿宋" w:hAnsi="仿宋" w:eastAsia="仿宋" w:cs="仿宋"/>
                <w:sz w:val="32"/>
                <w:szCs w:val="32"/>
                <w:vertAlign w:val="baseline"/>
                <w:lang w:eastAsia="zh-CN"/>
              </w:rPr>
            </w:pPr>
          </w:p>
        </w:tc>
        <w:tc>
          <w:tcPr>
            <w:tcW w:w="3021" w:type="dxa"/>
          </w:tcPr>
          <w:p w14:paraId="50391043">
            <w:pPr>
              <w:spacing w:line="220" w:lineRule="atLeast"/>
              <w:rPr>
                <w:rFonts w:hint="eastAsia" w:ascii="仿宋" w:hAnsi="仿宋" w:eastAsia="仿宋" w:cs="仿宋"/>
                <w:sz w:val="32"/>
                <w:szCs w:val="32"/>
                <w:vertAlign w:val="baseline"/>
                <w:lang w:eastAsia="zh-CN"/>
              </w:rPr>
            </w:pPr>
          </w:p>
        </w:tc>
      </w:tr>
      <w:tr w14:paraId="6B2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12B0D2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4D193913">
            <w:pPr>
              <w:spacing w:line="220" w:lineRule="atLeast"/>
              <w:rPr>
                <w:rFonts w:hint="eastAsia" w:ascii="仿宋" w:hAnsi="仿宋" w:eastAsia="仿宋" w:cs="仿宋"/>
                <w:sz w:val="32"/>
                <w:szCs w:val="32"/>
                <w:vertAlign w:val="baseline"/>
                <w:lang w:eastAsia="zh-CN"/>
              </w:rPr>
            </w:pPr>
          </w:p>
        </w:tc>
        <w:tc>
          <w:tcPr>
            <w:tcW w:w="3021" w:type="dxa"/>
          </w:tcPr>
          <w:p w14:paraId="418BCAA7">
            <w:pPr>
              <w:spacing w:line="220" w:lineRule="atLeast"/>
              <w:rPr>
                <w:rFonts w:hint="eastAsia" w:ascii="仿宋" w:hAnsi="仿宋" w:eastAsia="仿宋" w:cs="仿宋"/>
                <w:sz w:val="32"/>
                <w:szCs w:val="32"/>
                <w:vertAlign w:val="baseline"/>
                <w:lang w:eastAsia="zh-CN"/>
              </w:rPr>
            </w:pPr>
          </w:p>
        </w:tc>
      </w:tr>
      <w:tr w14:paraId="3D8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59E77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3B8AD5FA">
            <w:pPr>
              <w:spacing w:line="220" w:lineRule="atLeast"/>
              <w:rPr>
                <w:rFonts w:hint="eastAsia" w:ascii="仿宋" w:hAnsi="仿宋" w:eastAsia="仿宋" w:cs="仿宋"/>
                <w:sz w:val="32"/>
                <w:szCs w:val="32"/>
                <w:vertAlign w:val="baseline"/>
                <w:lang w:eastAsia="zh-CN"/>
              </w:rPr>
            </w:pPr>
          </w:p>
        </w:tc>
        <w:tc>
          <w:tcPr>
            <w:tcW w:w="3021" w:type="dxa"/>
          </w:tcPr>
          <w:p w14:paraId="44F99A5C">
            <w:pPr>
              <w:spacing w:line="220" w:lineRule="atLeast"/>
              <w:rPr>
                <w:rFonts w:hint="eastAsia" w:ascii="仿宋" w:hAnsi="仿宋" w:eastAsia="仿宋" w:cs="仿宋"/>
                <w:sz w:val="32"/>
                <w:szCs w:val="32"/>
                <w:vertAlign w:val="baseline"/>
                <w:lang w:eastAsia="zh-CN"/>
              </w:rPr>
            </w:pPr>
          </w:p>
        </w:tc>
      </w:tr>
      <w:tr w14:paraId="3DC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52D7D4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6262425C">
            <w:pPr>
              <w:spacing w:line="220" w:lineRule="atLeast"/>
              <w:rPr>
                <w:rFonts w:hint="eastAsia" w:ascii="仿宋" w:hAnsi="仿宋" w:eastAsia="仿宋" w:cs="仿宋"/>
                <w:sz w:val="32"/>
                <w:szCs w:val="32"/>
                <w:vertAlign w:val="baseline"/>
                <w:lang w:eastAsia="zh-CN"/>
              </w:rPr>
            </w:pPr>
          </w:p>
        </w:tc>
        <w:tc>
          <w:tcPr>
            <w:tcW w:w="3021" w:type="dxa"/>
          </w:tcPr>
          <w:p w14:paraId="3676C293">
            <w:pPr>
              <w:spacing w:line="220" w:lineRule="atLeast"/>
              <w:rPr>
                <w:rFonts w:hint="eastAsia" w:ascii="仿宋" w:hAnsi="仿宋" w:eastAsia="仿宋" w:cs="仿宋"/>
                <w:sz w:val="32"/>
                <w:szCs w:val="32"/>
                <w:vertAlign w:val="baseline"/>
                <w:lang w:eastAsia="zh-CN"/>
              </w:rPr>
            </w:pPr>
          </w:p>
        </w:tc>
      </w:tr>
      <w:tr w14:paraId="1D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AA485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40C287A">
            <w:pPr>
              <w:spacing w:line="220" w:lineRule="atLeast"/>
              <w:rPr>
                <w:rFonts w:hint="eastAsia" w:ascii="仿宋" w:hAnsi="仿宋" w:eastAsia="仿宋" w:cs="仿宋"/>
                <w:sz w:val="32"/>
                <w:szCs w:val="32"/>
                <w:vertAlign w:val="baseline"/>
                <w:lang w:eastAsia="zh-CN"/>
              </w:rPr>
            </w:pPr>
          </w:p>
        </w:tc>
        <w:tc>
          <w:tcPr>
            <w:tcW w:w="3021" w:type="dxa"/>
          </w:tcPr>
          <w:p w14:paraId="30BC65C7">
            <w:pPr>
              <w:spacing w:line="220" w:lineRule="atLeast"/>
              <w:rPr>
                <w:rFonts w:hint="eastAsia" w:ascii="仿宋" w:hAnsi="仿宋" w:eastAsia="仿宋" w:cs="仿宋"/>
                <w:sz w:val="32"/>
                <w:szCs w:val="32"/>
                <w:vertAlign w:val="baseline"/>
                <w:lang w:eastAsia="zh-CN"/>
              </w:rPr>
            </w:pPr>
          </w:p>
        </w:tc>
      </w:tr>
      <w:tr w14:paraId="1F7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2BFD9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6E09077F">
            <w:pPr>
              <w:spacing w:line="220" w:lineRule="atLeast"/>
              <w:rPr>
                <w:rFonts w:hint="eastAsia" w:ascii="仿宋" w:hAnsi="仿宋" w:eastAsia="仿宋" w:cs="仿宋"/>
                <w:sz w:val="32"/>
                <w:szCs w:val="32"/>
                <w:vertAlign w:val="baseline"/>
                <w:lang w:eastAsia="zh-CN"/>
              </w:rPr>
            </w:pPr>
          </w:p>
        </w:tc>
        <w:tc>
          <w:tcPr>
            <w:tcW w:w="3021" w:type="dxa"/>
          </w:tcPr>
          <w:p w14:paraId="010F19E6">
            <w:pPr>
              <w:spacing w:line="220" w:lineRule="atLeast"/>
              <w:rPr>
                <w:rFonts w:hint="eastAsia" w:ascii="仿宋" w:hAnsi="仿宋" w:eastAsia="仿宋" w:cs="仿宋"/>
                <w:sz w:val="32"/>
                <w:szCs w:val="32"/>
                <w:vertAlign w:val="baseline"/>
                <w:lang w:eastAsia="zh-CN"/>
              </w:rPr>
            </w:pPr>
          </w:p>
        </w:tc>
      </w:tr>
      <w:tr w14:paraId="019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84A3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024545EC">
            <w:pPr>
              <w:spacing w:line="220" w:lineRule="atLeast"/>
              <w:rPr>
                <w:rFonts w:hint="eastAsia" w:ascii="仿宋" w:hAnsi="仿宋" w:eastAsia="仿宋" w:cs="仿宋"/>
                <w:sz w:val="32"/>
                <w:szCs w:val="32"/>
                <w:vertAlign w:val="baseline"/>
                <w:lang w:eastAsia="zh-CN"/>
              </w:rPr>
            </w:pPr>
          </w:p>
        </w:tc>
        <w:tc>
          <w:tcPr>
            <w:tcW w:w="3021" w:type="dxa"/>
          </w:tcPr>
          <w:p w14:paraId="4E11BE3A">
            <w:pPr>
              <w:spacing w:line="220" w:lineRule="atLeast"/>
              <w:rPr>
                <w:rFonts w:hint="eastAsia" w:ascii="仿宋" w:hAnsi="仿宋" w:eastAsia="仿宋" w:cs="仿宋"/>
                <w:sz w:val="32"/>
                <w:szCs w:val="32"/>
                <w:vertAlign w:val="baseline"/>
                <w:lang w:eastAsia="zh-CN"/>
              </w:rPr>
            </w:pPr>
          </w:p>
        </w:tc>
      </w:tr>
      <w:tr w14:paraId="357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BA24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354CFA33">
            <w:pPr>
              <w:spacing w:line="220" w:lineRule="atLeast"/>
              <w:rPr>
                <w:rFonts w:hint="eastAsia" w:ascii="仿宋" w:hAnsi="仿宋" w:eastAsia="仿宋" w:cs="仿宋"/>
                <w:sz w:val="32"/>
                <w:szCs w:val="32"/>
                <w:vertAlign w:val="baseline"/>
                <w:lang w:eastAsia="zh-CN"/>
              </w:rPr>
            </w:pPr>
          </w:p>
        </w:tc>
        <w:tc>
          <w:tcPr>
            <w:tcW w:w="3021" w:type="dxa"/>
          </w:tcPr>
          <w:p w14:paraId="4867F802">
            <w:pPr>
              <w:spacing w:line="220" w:lineRule="atLeast"/>
              <w:rPr>
                <w:rFonts w:hint="eastAsia" w:ascii="仿宋" w:hAnsi="仿宋" w:eastAsia="仿宋" w:cs="仿宋"/>
                <w:sz w:val="32"/>
                <w:szCs w:val="32"/>
                <w:vertAlign w:val="baseline"/>
                <w:lang w:eastAsia="zh-CN"/>
              </w:rPr>
            </w:pPr>
          </w:p>
        </w:tc>
      </w:tr>
    </w:tbl>
    <w:p w14:paraId="17874859">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3B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A92A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6A92A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904EA"/>
    <w:rsid w:val="2052539C"/>
    <w:rsid w:val="2D1230C2"/>
    <w:rsid w:val="30FA0DC8"/>
    <w:rsid w:val="3AF532E2"/>
    <w:rsid w:val="54A47A80"/>
    <w:rsid w:val="6FFB385F"/>
    <w:rsid w:val="7DEF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240" w:after="240"/>
      <w:jc w:val="center"/>
      <w:outlineLvl w:val="0"/>
    </w:pPr>
    <w:rPr>
      <w:rFonts w:eastAsia="方正小标宋简体"/>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547</Words>
  <Characters>564</Characters>
  <Lines>0</Lines>
  <Paragraphs>0</Paragraphs>
  <TotalTime>15</TotalTime>
  <ScaleCrop>false</ScaleCrop>
  <LinksUpToDate>false</LinksUpToDate>
  <CharactersWithSpaces>588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2025-06-03T02:33:00Z</dcterms:created>
  <dc:creator>Administrator</dc:creator>
  <cp:lastModifiedBy>Administrator</cp:lastModifiedBy>
  <cp:lastPrinted>2025-07-23T07:15:30Z</cp:lastPrinted>
  <dcterms:modified xsi:type="dcterms:W3CDTF">2025-07-23T07:18:48Z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eyJoZGlkIjoiNzIzYmI3NjYxYWMxZWIzZDdhMjQ4MDdjMmIzYzc2MjEifQ==</vt:lpwstr>
  </property>
  <property fmtid="{D5CDD505-2E9C-101B-9397-08002B2CF9AE}" pid="4" name="ICV">
    <vt:lpwstr>8A23711596E94CF9879AF7B2B08CA630_12</vt:lpwstr>
  </property>
</Properties>
</file>