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生育服务证登记人员名单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一、2025年1月份一孩生育服务登记共3人：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杨曼  孙丽婉  于海坡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二、2025年1月份二孩生育服务登记共2人： </w:t>
      </w: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扎拉嘎胡 薄佳宁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   金都新城社区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  2025年2月5日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N2RhNzk4MmU0MWRlZGU3Mzc4OTlmNDVjOWE1MjYifQ=="/>
  </w:docVars>
  <w:rsids>
    <w:rsidRoot w:val="72E92C7A"/>
    <w:rsid w:val="015E6237"/>
    <w:rsid w:val="05D52B95"/>
    <w:rsid w:val="17857AAD"/>
    <w:rsid w:val="1F3C57D9"/>
    <w:rsid w:val="25075B7F"/>
    <w:rsid w:val="251D5066"/>
    <w:rsid w:val="2C9D4C49"/>
    <w:rsid w:val="30524283"/>
    <w:rsid w:val="37191C14"/>
    <w:rsid w:val="3BA447CE"/>
    <w:rsid w:val="3D576025"/>
    <w:rsid w:val="3DA236B6"/>
    <w:rsid w:val="54F57C42"/>
    <w:rsid w:val="563A12DA"/>
    <w:rsid w:val="62C079E5"/>
    <w:rsid w:val="68EC1FD0"/>
    <w:rsid w:val="729871D2"/>
    <w:rsid w:val="72E92C7A"/>
    <w:rsid w:val="73846ADD"/>
    <w:rsid w:val="73C7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86</Characters>
  <Lines>0</Lines>
  <Paragraphs>0</Paragraphs>
  <TotalTime>2</TotalTime>
  <ScaleCrop>false</ScaleCrop>
  <LinksUpToDate>false</LinksUpToDate>
  <CharactersWithSpaces>157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2022-01-26T08:20:00Z</cp:lastPrinted>
  <dcterms:modified xsi:type="dcterms:W3CDTF">2025-02-19T03:07:34Z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8CEAFDE0BF094E56916B7515CD7356CC</vt:lpwstr>
  </property>
  <property fmtid="{D5CDD505-2E9C-101B-9397-08002B2CF9AE}" pid="4" name="KSOTemplateDocerSaveRecord">
    <vt:lpwstr>eyJoZGlkIjoiYThlYWQ0NmVlODQxN2ViOTVhZGFmYmJhOWU3ZjUwMGIiLCJ1c2VySWQiOiIxMTIyNTYzMTAxIn0=</vt:lpwstr>
  </property>
</Properties>
</file>