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A7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571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11A0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0AA47FD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0B20C523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2B967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mzsEH3AQAAwQMAAA4AAABkcnMvZTJvRG9jLnhtbK1T&#10;zY7TMBC+I/EOlu80adV0S9R0D1uVC4KVgAeYOk5iyX/yeJv2JXgBJG5w4sidt2F5DMZJdheWyx7I&#10;wRnb33ye7/N4c3kymh1lQOVsxeeznDNphauVbSv+4f3+xZozjGBr0M7Kip8l8svt82eb3pdy4Tqn&#10;axkYkVgse1/xLkZfZhmKThrAmfPS0mbjgoFI09BmdYCe2I3OFnm+ynoXah+ckIi0uhs3+cQYnkLo&#10;mkYJuXPixkgbR9YgNUSShJ3yyLdDtU0jRXzbNCgj0xUnpXEY6RCKD2nMthso2wC+U2IqAZ5SwiNN&#10;BpSlQ++pdhCB3QT1D5VRIjh0TZwJZ7JRyOAIqZjnj7x514GXgxayGv296fj/aMWb43Vgqq74kjML&#10;hi789tP3nx+//Prxmcbbb1/ZMpnUeywJe2WvwzRDfx2S4lMTTPqTFnaihspX84sF2XuueFHM1/Ni&#10;MlmeIhMEKNarYvmy4EwQYr0oikSfPfD4gPGVdIaloOJa2WQBlHB8jXGE3kHSsnV7pTWtQ6kt6yu+&#10;WBc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mzsEH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                   2024年9月9日</w:t>
      </w:r>
    </w:p>
    <w:p w14:paraId="779A16C2">
      <w:pPr>
        <w:jc w:val="center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开展贫困户入户走访活动</w:t>
      </w:r>
    </w:p>
    <w:p w14:paraId="78DA9590">
      <w:pPr>
        <w:ind w:firstLine="672" w:firstLineChars="200"/>
        <w:jc w:val="left"/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为深入了解社区贫困户的实际生活状况，切实解决他们的民生苦事，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9月9日希望新城社区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开展贫困户入户走访活动。</w:t>
      </w:r>
    </w:p>
    <w:p w14:paraId="411B87A3">
      <w:pPr>
        <w:ind w:firstLine="672" w:firstLineChars="200"/>
        <w:jc w:val="left"/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在走访过程中，社区工作人员深入到贫困家庭，与他们亲切交谈，详细了解他们的家庭收入、生活困难和需求等情况。通过实地查看，工作人员发现了贫困户面临的现实难题。家庭因家庭成员患病或残疾，医疗费用高昂，生活负担沉重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同时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缺乏稳定的收入来源，仅靠微薄的政府救助和临时打零工维持生计。针对这些问题，社区工作人员认真记录，并积极商讨解决方案。对于患病或残疾的家庭，社区将加大医疗救助政策的宣传力度，帮助他们申请相应的救助补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同时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积极开展就业推荐工作，帮助他们找到合适的就业岗位，增加家庭收入。</w:t>
      </w:r>
    </w:p>
    <w:p w14:paraId="789ED091">
      <w:pPr>
        <w:ind w:firstLine="672" w:firstLineChars="200"/>
        <w:jc w:val="left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此次贫困户入户走访活动，让社区更加深入地了解了贫困户的民生苦事，为下一步精准帮扶工作提供了有力依据。社区将继续关注贫困户的生活状况，加大帮扶力度，切实解决他们的实际困难，让他们感受到党和政府的关怀与温暖。</w:t>
      </w:r>
    </w:p>
    <w:p w14:paraId="3513FF77">
      <w:pPr>
        <w:ind w:firstLine="672" w:firstLineChars="200"/>
        <w:jc w:val="right"/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希望新城社区</w:t>
      </w:r>
    </w:p>
    <w:p w14:paraId="7DAFF945">
      <w:pPr>
        <w:ind w:firstLine="672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2024年9月9日</w:t>
      </w:r>
    </w:p>
    <w:p w14:paraId="434F0E2A">
      <w:pPr>
        <w:spacing w:line="560" w:lineRule="exact"/>
        <w:jc w:val="left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</w:p>
    <w:p w14:paraId="1D4872FE">
      <w:pPr>
        <w:spacing w:line="560" w:lineRule="exact"/>
        <w:jc w:val="left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</w:p>
    <w:p w14:paraId="49395672">
      <w:pPr>
        <w:spacing w:line="560" w:lineRule="exact"/>
        <w:jc w:val="left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影像资料：</w:t>
      </w:r>
    </w:p>
    <w:p w14:paraId="75303F9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13970" b="6985"/>
            <wp:docPr id="1" name="图片 1" descr="f85d3c4bcaae3a7b6b86700323596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5d3c4bcaae3a7b6b867003235969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图一：开展贫困户入户走访活动</w:t>
      </w:r>
    </w:p>
    <w:p w14:paraId="6603E360">
      <w:pPr>
        <w:jc w:val="left"/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13970" b="6985"/>
            <wp:docPr id="2" name="图片 2" descr="da6a7c042110a77a58117a4b9f567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a6a7c042110a77a58117a4b9f567d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图二：开展贫困户入户走访活动</w:t>
      </w:r>
    </w:p>
    <w:p w14:paraId="0348F53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rPr>
          <w:rFonts w:hint="eastAsia" w:eastAsiaTheme="minorEastAsia"/>
          <w:lang w:eastAsia="zh-CN"/>
        </w:rPr>
      </w:pPr>
    </w:p>
    <w:p w14:paraId="600DAC46">
      <w:pP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DMxODg5NjAzODM1YjIzZjRkY2QxZWU4OTVkNGMifQ=="/>
  </w:docVars>
  <w:rsids>
    <w:rsidRoot w:val="3B044C07"/>
    <w:rsid w:val="165B273A"/>
    <w:rsid w:val="3B044C07"/>
    <w:rsid w:val="588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4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413</Words>
  <Characters>422</Characters>
  <Lines>0</Lines>
  <Paragraphs>0</Paragraphs>
  <TotalTime>0</TotalTime>
  <ScaleCrop>false</ScaleCrop>
  <LinksUpToDate>false</LinksUpToDate>
  <CharactersWithSpaces>444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2024-08-27T03:50:00Z</dcterms:created>
  <dc:creator>邮差</dc:creator>
  <cp:lastModifiedBy>鲍磊</cp:lastModifiedBy>
  <dcterms:modified xsi:type="dcterms:W3CDTF">2024-10-10T09:06:59Z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1AAABCD4269847C68A505A8A6186E70C_13</vt:lpwstr>
  </property>
</Properties>
</file>