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vertAlign w:val="baseline"/>
          <w:lang w:val="en-US" w:eastAsia="zh-CN"/>
        </w:rPr>
        <w:t>“党员额吉”志愿服务活动</w:t>
      </w:r>
    </w:p>
    <w:tbl>
      <w:tblPr>
        <w:tblStyle w:val="5"/>
        <w:tblW w:w="9705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355"/>
        <w:gridCol w:w="1335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2022年9月16日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495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宝贝河社区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活动主 题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扶贫助困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参加</w:t>
            </w:r>
          </w:p>
          <w:p>
            <w:pPr>
              <w:ind w:firstLine="32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人员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市包联能源局、社区工作人员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</w:trPr>
        <w:tc>
          <w:tcPr>
            <w:tcW w:w="1065" w:type="dxa"/>
          </w:tcPr>
          <w:p>
            <w:pPr>
              <w:jc w:val="left"/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  <w:t>活</w:t>
            </w:r>
          </w:p>
          <w:p>
            <w:pPr>
              <w:jc w:val="left"/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  <w:t>动</w:t>
            </w:r>
          </w:p>
          <w:p>
            <w:pPr>
              <w:jc w:val="left"/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  <w:t>图</w:t>
            </w:r>
          </w:p>
          <w:p>
            <w:pPr>
              <w:jc w:val="left"/>
              <w:rPr>
                <w:rFonts w:hint="default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  <w:t>片</w:t>
            </w:r>
          </w:p>
        </w:tc>
        <w:tc>
          <w:tcPr>
            <w:tcW w:w="8640" w:type="dxa"/>
            <w:gridSpan w:val="3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  <w:drawing>
                <wp:inline distT="0" distB="0" distL="114300" distR="114300">
                  <wp:extent cx="5305425" cy="3131185"/>
                  <wp:effectExtent l="0" t="0" r="9525" b="12065"/>
                  <wp:docPr id="1" name="图片 1" descr="8a4a28584bc13b18aeee8e3a79edf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a4a28584bc13b18aeee8e3a79edfb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425" cy="313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eastAsia="宋体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  <w:drawing>
                <wp:inline distT="0" distB="0" distL="114300" distR="114300">
                  <wp:extent cx="5305425" cy="3531235"/>
                  <wp:effectExtent l="0" t="0" r="9525" b="12065"/>
                  <wp:docPr id="2" name="图片 2" descr="fff99ee003500dedcebb14ec1cc19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ff99ee003500dedcebb14ec1cc19c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425" cy="353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atLeast"/>
        </w:trPr>
        <w:tc>
          <w:tcPr>
            <w:tcW w:w="1065" w:type="dxa"/>
          </w:tcPr>
          <w:p>
            <w:pPr>
              <w:jc w:val="center"/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  <w:t>活动说明</w:t>
            </w:r>
          </w:p>
        </w:tc>
        <w:tc>
          <w:tcPr>
            <w:tcW w:w="8640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32" w:beforeAutospacing="0" w:after="378" w:afterAutospacing="0"/>
              <w:ind w:right="0" w:firstLine="64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  <w:t>河西街道宝贝河社区联合市包联单位能源局开展“党员额吉”志愿服务活动，先后慰问走访4名困难儿童家庭，了解他们的学习、生活和健康状况，并聆听孩子们的心声。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32" w:beforeAutospacing="0" w:after="378" w:afterAutospacing="0"/>
              <w:ind w:right="0" w:firstLine="64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  <w:t>活动中，“党员额吉”志愿者服务队深入困难儿童家庭，通过讲述身边的励志故事来教育引导孩子们养成良好生活、学习习惯，叮嘱他们要热爱学习、热爱生活、热爱党和国家，传承好中华民族的优良传统。“党员额吉”用自己的实际行动传递爱心、传播文明、弘扬正能量，带给孩子们关爱和关心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32" w:beforeAutospacing="0" w:after="378" w:afterAutospacing="0"/>
              <w:ind w:right="0" w:firstLine="64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  <w:t>今后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  <w:t>宝贝河社区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  <w:t>将继续号召女党员及社会爱心人士加入“党员额吉”志愿服务活动中来，一如既往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  <w:t>地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  <w:t>为生活困难和留守儿童送去温暖，在传承中华民族优秀传统中育新人、树新风。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32" w:beforeAutospacing="0" w:after="378" w:afterAutospacing="0"/>
              <w:ind w:right="0" w:firstLine="64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32" w:beforeAutospacing="0" w:after="378" w:afterAutospacing="0"/>
              <w:ind w:right="0" w:firstLine="64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960" w:firstLineChars="200"/>
              <w:rPr>
                <w:rFonts w:hint="default" w:eastAsia="宋体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82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YzgzYzk5NWJkZTI5NTRhY2UzZDQzYjJjYTM3MzYifQ=="/>
  </w:docVars>
  <w:rsids>
    <w:rsidRoot w:val="6EAA6928"/>
    <w:rsid w:val="0676774B"/>
    <w:rsid w:val="11BF3764"/>
    <w:rsid w:val="17A742AC"/>
    <w:rsid w:val="225E0015"/>
    <w:rsid w:val="24933170"/>
    <w:rsid w:val="24DF347F"/>
    <w:rsid w:val="271A336C"/>
    <w:rsid w:val="2A29215F"/>
    <w:rsid w:val="36826118"/>
    <w:rsid w:val="3CDA7D20"/>
    <w:rsid w:val="3E5002D8"/>
    <w:rsid w:val="45514981"/>
    <w:rsid w:val="59AD207A"/>
    <w:rsid w:val="5B8C47C2"/>
    <w:rsid w:val="5F4953BC"/>
    <w:rsid w:val="5F8B1EB2"/>
    <w:rsid w:val="6C3B5EB7"/>
    <w:rsid w:val="6EAA6928"/>
    <w:rsid w:val="70624D48"/>
    <w:rsid w:val="71DA0774"/>
    <w:rsid w:val="7899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359</Characters>
  <Lines>0</Lines>
  <Paragraphs>0</Paragraphs>
  <TotalTime>4</TotalTime>
  <ScaleCrop>false</ScaleCrop>
  <LinksUpToDate>false</LinksUpToDate>
  <CharactersWithSpaces>363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2020-08-23T00:55:00Z</dcterms:created>
  <dc:creator>文平</dc:creator>
  <cp:lastModifiedBy>旧时光被搁浅～</cp:lastModifiedBy>
  <cp:lastPrinted>2022-09-25T01:59:23Z</cp:lastPrinted>
  <dcterms:modified xsi:type="dcterms:W3CDTF">2022-09-25T01:59:45Z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10A0462F59A54049934BAD9A0075FD53</vt:lpwstr>
  </property>
</Properties>
</file>