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191919"/>
          <w:spacing w:val="0"/>
          <w:sz w:val="44"/>
          <w:szCs w:val="44"/>
          <w:shd w:val="clear" w:fill="FFFFFF"/>
        </w:rPr>
      </w:pPr>
      <w:r>
        <w:rPr>
          <w:rFonts w:hint="eastAsia" w:ascii="宋体" w:hAnsi="宋体" w:eastAsia="宋体" w:cs="宋体"/>
          <w:b/>
          <w:bCs/>
          <w:i w:val="0"/>
          <w:iCs w:val="0"/>
          <w:caps w:val="0"/>
          <w:color w:val="191919"/>
          <w:spacing w:val="0"/>
          <w:sz w:val="44"/>
          <w:szCs w:val="44"/>
          <w:shd w:val="clear" w:fill="FFFFFF"/>
        </w:rPr>
        <w:t>通辽市红十字会联合水域蓝湾社区对辖区困难居民帮扶对象进行慰问</w:t>
      </w:r>
    </w:p>
    <w:p>
      <w:pPr>
        <w:jc w:val="center"/>
        <w:rPr>
          <w:rFonts w:hint="eastAsia" w:ascii="宋体" w:hAnsi="宋体" w:eastAsia="宋体" w:cs="宋体"/>
          <w:b/>
          <w:bCs/>
          <w:i w:val="0"/>
          <w:iCs w:val="0"/>
          <w:caps w:val="0"/>
          <w:color w:val="191919"/>
          <w:spacing w:val="0"/>
          <w:sz w:val="44"/>
          <w:szCs w:val="44"/>
          <w:shd w:val="clear" w:fill="FFFFFF"/>
        </w:rPr>
      </w:pPr>
    </w:p>
    <w:p>
      <w:pPr>
        <w:ind w:firstLine="640" w:firstLineChars="200"/>
        <w:rPr>
          <w:rFonts w:hint="eastAsia" w:ascii="仿宋" w:hAnsi="仿宋" w:eastAsia="仿宋" w:cs="仿宋"/>
          <w:i w:val="0"/>
          <w:iCs w:val="0"/>
          <w:caps w:val="0"/>
          <w:color w:val="191919"/>
          <w:spacing w:val="0"/>
          <w:sz w:val="32"/>
          <w:szCs w:val="32"/>
          <w:shd w:val="clear" w:fill="FFFFFF"/>
        </w:rPr>
      </w:pPr>
      <w:r>
        <w:rPr>
          <w:rFonts w:hint="eastAsia" w:ascii="仿宋" w:hAnsi="仿宋" w:eastAsia="仿宋" w:cs="仿宋"/>
          <w:i w:val="0"/>
          <w:iCs w:val="0"/>
          <w:caps w:val="0"/>
          <w:color w:val="191919"/>
          <w:spacing w:val="0"/>
          <w:sz w:val="32"/>
          <w:szCs w:val="32"/>
          <w:shd w:val="clear" w:fill="FFFFFF"/>
        </w:rPr>
        <w:t>为把关怀送达到困难居民手中，对辖区困难居民实施精准帮扶，2月7日，通辽市红十字会联合水域蓝湾社区对辖区困难居民帮扶对象进行慰问。</w:t>
      </w:r>
    </w:p>
    <w:p>
      <w:pPr>
        <w:ind w:firstLine="640" w:firstLineChars="200"/>
        <w:rPr>
          <w:rFonts w:hint="eastAsia" w:ascii="宋体" w:hAnsi="宋体" w:eastAsia="宋体" w:cs="宋体"/>
          <w:i w:val="0"/>
          <w:iCs w:val="0"/>
          <w:caps w:val="0"/>
          <w:color w:val="191919"/>
          <w:spacing w:val="0"/>
          <w:sz w:val="32"/>
          <w:szCs w:val="32"/>
          <w:shd w:val="clear" w:fill="FFFFFF"/>
          <w:lang w:eastAsia="zh-CN"/>
        </w:rPr>
      </w:pPr>
      <w:r>
        <w:rPr>
          <w:rFonts w:hint="eastAsia" w:ascii="仿宋" w:hAnsi="仿宋" w:eastAsia="仿宋" w:cs="仿宋"/>
          <w:i w:val="0"/>
          <w:iCs w:val="0"/>
          <w:caps w:val="0"/>
          <w:color w:val="191919"/>
          <w:spacing w:val="0"/>
          <w:sz w:val="32"/>
          <w:szCs w:val="32"/>
          <w:shd w:val="clear" w:fill="FFFFFF"/>
        </w:rPr>
        <w:t>慰问组为困难居民带来慰问品，希望可以在春节期间，为困难居民带来温暖。社区书记表示，后续将继续为居民创造惠民政策，真正让家庭困难、需要帮助的群众得到救助，本次慰问活动让居民深深地感受到来自社区及红十字</w:t>
      </w:r>
      <w:bookmarkStart w:id="0" w:name="_GoBack"/>
      <w:bookmarkEnd w:id="0"/>
      <w:r>
        <w:rPr>
          <w:rFonts w:hint="eastAsia" w:ascii="仿宋" w:hAnsi="仿宋" w:eastAsia="仿宋" w:cs="仿宋"/>
          <w:i w:val="0"/>
          <w:iCs w:val="0"/>
          <w:caps w:val="0"/>
          <w:color w:val="191919"/>
          <w:spacing w:val="0"/>
          <w:sz w:val="32"/>
          <w:szCs w:val="32"/>
          <w:shd w:val="clear" w:fill="FFFFFF"/>
        </w:rPr>
        <w:t>会的浓浓暖意。</w:t>
      </w:r>
    </w:p>
    <w:p>
      <w:pPr>
        <w:ind w:firstLine="640" w:firstLineChars="200"/>
        <w:rPr>
          <w:rFonts w:hint="eastAsia" w:ascii="宋体" w:hAnsi="宋体" w:eastAsia="宋体" w:cs="宋体"/>
          <w:i w:val="0"/>
          <w:iCs w:val="0"/>
          <w:caps w:val="0"/>
          <w:color w:val="191919"/>
          <w:spacing w:val="0"/>
          <w:sz w:val="32"/>
          <w:szCs w:val="32"/>
          <w:shd w:val="clear" w:fill="FFFFFF"/>
        </w:rPr>
      </w:pPr>
    </w:p>
    <w:p>
      <w:pPr>
        <w:ind w:firstLine="640" w:firstLineChars="200"/>
        <w:jc w:val="right"/>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水域蓝湾社区</w:t>
      </w:r>
    </w:p>
    <w:p>
      <w:pPr>
        <w:ind w:firstLine="640" w:firstLineChars="200"/>
        <w:jc w:val="right"/>
        <w:rPr>
          <w:rFonts w:hint="eastAsia" w:ascii="仿宋" w:hAnsi="仿宋" w:eastAsia="仿宋" w:cs="仿宋"/>
          <w:i w:val="0"/>
          <w:iCs w:val="0"/>
          <w:caps w:val="0"/>
          <w:color w:val="191919"/>
          <w:spacing w:val="0"/>
          <w:sz w:val="32"/>
          <w:szCs w:val="32"/>
          <w:shd w:val="clear" w:fill="FFFFFF"/>
          <w:lang w:val="en-US" w:eastAsia="zh-CN"/>
        </w:rPr>
      </w:pPr>
      <w:r>
        <w:rPr>
          <w:rFonts w:hint="eastAsia" w:ascii="仿宋" w:hAnsi="仿宋" w:eastAsia="仿宋" w:cs="仿宋"/>
          <w:i w:val="0"/>
          <w:iCs w:val="0"/>
          <w:caps w:val="0"/>
          <w:color w:val="191919"/>
          <w:spacing w:val="0"/>
          <w:sz w:val="32"/>
          <w:szCs w:val="32"/>
          <w:shd w:val="clear" w:fill="FFFFFF"/>
          <w:lang w:val="en-US" w:eastAsia="zh-CN"/>
        </w:rPr>
        <w:t>2022年2月8日</w:t>
      </w:r>
    </w:p>
    <w:p>
      <w:pPr>
        <w:jc w:val="left"/>
        <w:rPr>
          <w:rFonts w:hint="eastAsia" w:ascii="宋体" w:hAnsi="宋体" w:eastAsia="宋体" w:cs="宋体"/>
          <w:i w:val="0"/>
          <w:iCs w:val="0"/>
          <w:caps w:val="0"/>
          <w:color w:val="191919"/>
          <w:spacing w:val="0"/>
          <w:sz w:val="32"/>
          <w:szCs w:val="32"/>
          <w:shd w:val="clear" w:fill="FFFFFF"/>
          <w:lang w:val="en-US" w:eastAsia="zh-CN"/>
        </w:rPr>
      </w:pPr>
    </w:p>
    <w:p>
      <w:pPr>
        <w:jc w:val="left"/>
        <w:rPr>
          <w:rFonts w:hint="eastAsia" w:ascii="宋体" w:hAnsi="宋体" w:eastAsia="宋体" w:cs="宋体"/>
          <w:i w:val="0"/>
          <w:iCs w:val="0"/>
          <w:caps w:val="0"/>
          <w:color w:val="191919"/>
          <w:spacing w:val="0"/>
          <w:sz w:val="32"/>
          <w:szCs w:val="32"/>
          <w:shd w:val="clear" w:fill="FFFFFF"/>
          <w:lang w:val="en-US" w:eastAsia="zh-CN"/>
        </w:rPr>
      </w:pPr>
    </w:p>
    <w:p>
      <w:pPr>
        <w:jc w:val="left"/>
        <w:rPr>
          <w:rFonts w:hint="eastAsia" w:ascii="宋体" w:hAnsi="宋体" w:eastAsia="宋体" w:cs="宋体"/>
          <w:i w:val="0"/>
          <w:iCs w:val="0"/>
          <w:caps w:val="0"/>
          <w:color w:val="191919"/>
          <w:spacing w:val="0"/>
          <w:sz w:val="32"/>
          <w:szCs w:val="32"/>
          <w:shd w:val="clear" w:fill="FFFFFF"/>
          <w:lang w:val="en-US" w:eastAsia="zh-CN"/>
        </w:rPr>
      </w:pPr>
    </w:p>
    <w:p>
      <w:pPr>
        <w:jc w:val="left"/>
        <w:rPr>
          <w:rFonts w:hint="eastAsia" w:ascii="宋体" w:hAnsi="宋体" w:eastAsia="宋体" w:cs="宋体"/>
          <w:i w:val="0"/>
          <w:iCs w:val="0"/>
          <w:caps w:val="0"/>
          <w:color w:val="191919"/>
          <w:spacing w:val="0"/>
          <w:sz w:val="32"/>
          <w:szCs w:val="32"/>
          <w:shd w:val="clear" w:fill="FFFFFF"/>
          <w:lang w:val="en-US" w:eastAsia="zh-CN"/>
        </w:rPr>
      </w:pPr>
    </w:p>
    <w:p>
      <w:pPr>
        <w:jc w:val="left"/>
        <w:rPr>
          <w:rFonts w:hint="eastAsia" w:ascii="宋体" w:hAnsi="宋体" w:eastAsia="宋体" w:cs="宋体"/>
          <w:i w:val="0"/>
          <w:iCs w:val="0"/>
          <w:caps w:val="0"/>
          <w:color w:val="191919"/>
          <w:spacing w:val="0"/>
          <w:sz w:val="32"/>
          <w:szCs w:val="32"/>
          <w:shd w:val="clear" w:fill="FFFFFF"/>
          <w:lang w:val="en-US" w:eastAsia="zh-CN"/>
        </w:rPr>
      </w:pPr>
    </w:p>
    <w:p>
      <w:pPr>
        <w:jc w:val="left"/>
        <w:rPr>
          <w:rFonts w:hint="eastAsia" w:ascii="宋体" w:hAnsi="宋体" w:eastAsia="宋体" w:cs="宋体"/>
          <w:i w:val="0"/>
          <w:iCs w:val="0"/>
          <w:caps w:val="0"/>
          <w:color w:val="191919"/>
          <w:spacing w:val="0"/>
          <w:sz w:val="32"/>
          <w:szCs w:val="32"/>
          <w:shd w:val="clear" w:fill="FFFFFF"/>
          <w:lang w:val="en-US" w:eastAsia="zh-CN"/>
        </w:rPr>
      </w:pPr>
    </w:p>
    <w:p>
      <w:pPr>
        <w:jc w:val="left"/>
        <w:rPr>
          <w:rFonts w:hint="eastAsia" w:ascii="宋体" w:hAnsi="宋体" w:eastAsia="宋体" w:cs="宋体"/>
          <w:i w:val="0"/>
          <w:iCs w:val="0"/>
          <w:caps w:val="0"/>
          <w:color w:val="191919"/>
          <w:spacing w:val="0"/>
          <w:sz w:val="32"/>
          <w:szCs w:val="32"/>
          <w:shd w:val="clear" w:fill="FFFFFF"/>
          <w:lang w:val="en-US" w:eastAsia="zh-CN"/>
        </w:rPr>
      </w:pPr>
    </w:p>
    <w:p>
      <w:pPr>
        <w:jc w:val="left"/>
        <w:rPr>
          <w:rFonts w:hint="eastAsia" w:ascii="宋体" w:hAnsi="宋体" w:eastAsia="宋体" w:cs="宋体"/>
          <w:i w:val="0"/>
          <w:iCs w:val="0"/>
          <w:caps w:val="0"/>
          <w:color w:val="191919"/>
          <w:spacing w:val="0"/>
          <w:sz w:val="32"/>
          <w:szCs w:val="32"/>
          <w:shd w:val="clear" w:fill="FFFFFF"/>
          <w:lang w:val="en-US" w:eastAsia="zh-CN"/>
        </w:rPr>
      </w:pPr>
    </w:p>
    <w:p>
      <w:pPr>
        <w:jc w:val="left"/>
        <w:rPr>
          <w:rFonts w:hint="eastAsia" w:ascii="宋体" w:hAnsi="宋体" w:eastAsia="宋体" w:cs="宋体"/>
          <w:i w:val="0"/>
          <w:iCs w:val="0"/>
          <w:caps w:val="0"/>
          <w:color w:val="191919"/>
          <w:spacing w:val="0"/>
          <w:sz w:val="32"/>
          <w:szCs w:val="32"/>
          <w:shd w:val="clear" w:fill="FFFFFF"/>
          <w:lang w:val="en-US" w:eastAsia="zh-CN"/>
        </w:rPr>
      </w:pPr>
      <w:r>
        <w:rPr>
          <w:rFonts w:hint="eastAsia" w:ascii="宋体" w:hAnsi="宋体" w:eastAsia="宋体" w:cs="宋体"/>
          <w:i w:val="0"/>
          <w:iCs w:val="0"/>
          <w:caps w:val="0"/>
          <w:color w:val="191919"/>
          <w:spacing w:val="0"/>
          <w:sz w:val="32"/>
          <w:szCs w:val="32"/>
          <w:shd w:val="clear" w:fill="FFFFFF"/>
          <w:lang w:val="en-US" w:eastAsia="zh-CN"/>
        </w:rPr>
        <w:t>影像资料：</w:t>
      </w:r>
    </w:p>
    <w:p>
      <w:pPr>
        <w:jc w:val="left"/>
        <w:rPr>
          <w:rFonts w:hint="eastAsia" w:ascii="宋体" w:hAnsi="宋体" w:eastAsia="宋体" w:cs="宋体"/>
          <w:i w:val="0"/>
          <w:iCs w:val="0"/>
          <w:caps w:val="0"/>
          <w:color w:val="191919"/>
          <w:spacing w:val="0"/>
          <w:sz w:val="24"/>
          <w:szCs w:val="24"/>
          <w:shd w:val="clear" w:fill="FFFFFF"/>
          <w:lang w:val="en-US" w:eastAsia="zh-CN"/>
        </w:rPr>
      </w:pPr>
      <w:r>
        <w:rPr>
          <w:rFonts w:hint="eastAsia" w:ascii="宋体" w:hAnsi="宋体" w:eastAsia="宋体" w:cs="宋体"/>
          <w:i w:val="0"/>
          <w:iCs w:val="0"/>
          <w:caps w:val="0"/>
          <w:color w:val="191919"/>
          <w:spacing w:val="0"/>
          <w:sz w:val="32"/>
          <w:szCs w:val="32"/>
          <w:shd w:val="clear" w:fill="FFFFFF"/>
          <w:lang w:val="en-US" w:eastAsia="zh-CN"/>
        </w:rPr>
        <w:drawing>
          <wp:inline distT="0" distB="0" distL="114300" distR="114300">
            <wp:extent cx="5274310" cy="3955415"/>
            <wp:effectExtent l="0" t="0" r="13970" b="6985"/>
            <wp:docPr id="1" name="图片 1" descr="0233a3f964e3ab17cfc51ee45382f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33a3f964e3ab17cfc51ee45382fa2"/>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jc w:val="left"/>
        <w:rPr>
          <w:rFonts w:hint="eastAsia"/>
          <w:b w:val="0"/>
          <w:bCs w:val="0"/>
          <w:sz w:val="21"/>
          <w:szCs w:val="21"/>
        </w:rPr>
      </w:pPr>
      <w:r>
        <w:rPr>
          <w:rFonts w:hint="eastAsia" w:ascii="宋体" w:hAnsi="宋体" w:eastAsia="宋体" w:cs="宋体"/>
          <w:b w:val="0"/>
          <w:bCs w:val="0"/>
          <w:i w:val="0"/>
          <w:iCs w:val="0"/>
          <w:caps w:val="0"/>
          <w:color w:val="191919"/>
          <w:spacing w:val="0"/>
          <w:sz w:val="21"/>
          <w:szCs w:val="21"/>
          <w:shd w:val="clear" w:fill="FFFFFF"/>
          <w:lang w:val="en-US" w:eastAsia="zh-CN"/>
        </w:rPr>
        <w:t>图1、</w:t>
      </w:r>
      <w:r>
        <w:rPr>
          <w:rFonts w:hint="eastAsia" w:ascii="宋体" w:hAnsi="宋体" w:eastAsia="宋体" w:cs="宋体"/>
          <w:b w:val="0"/>
          <w:bCs w:val="0"/>
          <w:i w:val="0"/>
          <w:iCs w:val="0"/>
          <w:caps w:val="0"/>
          <w:color w:val="191919"/>
          <w:spacing w:val="0"/>
          <w:sz w:val="21"/>
          <w:szCs w:val="21"/>
          <w:shd w:val="clear" w:fill="FFFFFF"/>
        </w:rPr>
        <w:t>通辽市红十字会联合水域蓝湾社区对辖区困难居民帮扶对象进行慰问</w:t>
      </w:r>
      <w:r>
        <w:rPr>
          <w:rFonts w:hint="eastAsia" w:ascii="宋体" w:hAnsi="宋体" w:eastAsia="宋体" w:cs="宋体"/>
          <w:b w:val="0"/>
          <w:bCs w:val="0"/>
          <w:i w:val="0"/>
          <w:iCs w:val="0"/>
          <w:caps w:val="0"/>
          <w:color w:val="191919"/>
          <w:spacing w:val="0"/>
          <w:sz w:val="21"/>
          <w:szCs w:val="21"/>
          <w:shd w:val="clear" w:fill="FFFFFF"/>
          <w:lang w:val="en-US" w:eastAsia="zh-CN"/>
        </w:rPr>
        <w:drawing>
          <wp:inline distT="0" distB="0" distL="114300" distR="114300">
            <wp:extent cx="5274310" cy="3734435"/>
            <wp:effectExtent l="0" t="0" r="13970" b="14605"/>
            <wp:docPr id="2" name="图片 2" descr="7ded0b9148f5c104ef3481e9ef3f4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ed0b9148f5c104ef3481e9ef3f41b"/>
                    <pic:cNvPicPr>
                      <a:picLocks noChangeAspect="1"/>
                    </pic:cNvPicPr>
                  </pic:nvPicPr>
                  <pic:blipFill>
                    <a:blip r:embed="rId5"/>
                    <a:srcRect b="5587"/>
                    <a:stretch>
                      <a:fillRect/>
                    </a:stretch>
                  </pic:blipFill>
                  <pic:spPr>
                    <a:xfrm>
                      <a:off x="0" y="0"/>
                      <a:ext cx="5274310" cy="3734435"/>
                    </a:xfrm>
                    <a:prstGeom prst="rect">
                      <a:avLst/>
                    </a:prstGeom>
                  </pic:spPr>
                </pic:pic>
              </a:graphicData>
            </a:graphic>
          </wp:inline>
        </w:drawing>
      </w:r>
    </w:p>
    <w:p>
      <w:pPr>
        <w:jc w:val="left"/>
        <w:rPr>
          <w:rFonts w:hint="eastAsia" w:ascii="宋体" w:hAnsi="宋体" w:eastAsia="宋体" w:cs="宋体"/>
          <w:i w:val="0"/>
          <w:iCs w:val="0"/>
          <w:caps w:val="0"/>
          <w:color w:val="191919"/>
          <w:spacing w:val="0"/>
          <w:sz w:val="24"/>
          <w:szCs w:val="24"/>
          <w:shd w:val="clear" w:fill="FFFFFF"/>
          <w:lang w:val="en-US" w:eastAsia="zh-CN"/>
        </w:rPr>
      </w:pPr>
    </w:p>
    <w:p>
      <w:pPr>
        <w:jc w:val="left"/>
        <w:rPr>
          <w:rFonts w:hint="default" w:ascii="宋体" w:hAnsi="宋体" w:eastAsia="宋体" w:cs="宋体"/>
          <w:b w:val="0"/>
          <w:bCs w:val="0"/>
          <w:i w:val="0"/>
          <w:iCs w:val="0"/>
          <w:caps w:val="0"/>
          <w:color w:val="191919"/>
          <w:spacing w:val="0"/>
          <w:sz w:val="21"/>
          <w:szCs w:val="21"/>
          <w:shd w:val="clear" w:fill="FFFFFF"/>
          <w:lang w:val="en-US" w:eastAsia="zh-CN"/>
        </w:rPr>
      </w:pPr>
      <w:r>
        <w:rPr>
          <w:rFonts w:hint="eastAsia" w:ascii="宋体" w:hAnsi="宋体" w:eastAsia="宋体" w:cs="宋体"/>
          <w:b w:val="0"/>
          <w:bCs w:val="0"/>
          <w:i w:val="0"/>
          <w:iCs w:val="0"/>
          <w:caps w:val="0"/>
          <w:color w:val="191919"/>
          <w:spacing w:val="0"/>
          <w:sz w:val="21"/>
          <w:szCs w:val="21"/>
          <w:shd w:val="clear" w:fill="FFFFFF"/>
          <w:lang w:val="en-US" w:eastAsia="zh-CN"/>
        </w:rPr>
        <w:t>图2、</w:t>
      </w:r>
      <w:r>
        <w:rPr>
          <w:rFonts w:hint="eastAsia" w:ascii="宋体" w:hAnsi="宋体" w:eastAsia="宋体" w:cs="宋体"/>
          <w:b w:val="0"/>
          <w:bCs w:val="0"/>
          <w:i w:val="0"/>
          <w:iCs w:val="0"/>
          <w:caps w:val="0"/>
          <w:color w:val="191919"/>
          <w:spacing w:val="0"/>
          <w:sz w:val="21"/>
          <w:szCs w:val="21"/>
          <w:shd w:val="clear" w:fill="FFFFFF"/>
        </w:rPr>
        <w:t>通辽市红十字会联合水域蓝湾社区对辖区困难居民帮扶对象进行慰问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13554"/>
    <w:rsid w:val="0B4B7EB2"/>
    <w:rsid w:val="0EAB6C0F"/>
    <w:rsid w:val="146F77A5"/>
    <w:rsid w:val="16C5260B"/>
    <w:rsid w:val="1B383D8A"/>
    <w:rsid w:val="2A834AE2"/>
    <w:rsid w:val="2F7E14B4"/>
    <w:rsid w:val="3B2F036E"/>
    <w:rsid w:val="503E7431"/>
    <w:rsid w:val="52C37B4D"/>
    <w:rsid w:val="66DF58FD"/>
    <w:rsid w:val="7D1B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2022-01-24T08:30:00Z</dcterms:created>
  <dc:creator>Administrator</dc:creator>
  <cp:lastModifiedBy>Administrator</cp:lastModifiedBy>
  <dcterms:modified xsi:type="dcterms:W3CDTF">2022-02-24T02:08:14Z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1F92ADA3BC2A4557BAE556C780908039</vt:lpwstr>
  </property>
</Properties>
</file>